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EF1" w:rsidRPr="00507EF1" w:rsidRDefault="00507EF1" w:rsidP="00507EF1">
      <w:pPr>
        <w:tabs>
          <w:tab w:val="left" w:pos="900"/>
          <w:tab w:val="left" w:pos="1134"/>
        </w:tabs>
        <w:spacing w:before="120" w:after="120" w:line="312" w:lineRule="auto"/>
        <w:jc w:val="both"/>
        <w:rPr>
          <w:rFonts w:ascii="Times New Roman" w:hAnsi="Times New Roman"/>
          <w:b/>
          <w:sz w:val="26"/>
          <w:szCs w:val="26"/>
        </w:rPr>
      </w:pPr>
      <w:r w:rsidRPr="00507EF1">
        <w:rPr>
          <w:rFonts w:ascii="Times New Roman" w:hAnsi="Times New Roman"/>
          <w:b/>
          <w:sz w:val="26"/>
          <w:szCs w:val="26"/>
        </w:rPr>
        <w:t>Mục tiêu chung:</w:t>
      </w:r>
    </w:p>
    <w:p w:rsidR="00507EF1" w:rsidRPr="00D50EB2" w:rsidRDefault="00507EF1" w:rsidP="00507EF1">
      <w:pPr>
        <w:tabs>
          <w:tab w:val="left" w:pos="900"/>
          <w:tab w:val="left" w:pos="1134"/>
        </w:tabs>
        <w:spacing w:before="120" w:after="120" w:line="312" w:lineRule="auto"/>
        <w:ind w:firstLine="567"/>
        <w:jc w:val="both"/>
        <w:rPr>
          <w:rFonts w:ascii="Times New Roman" w:hAnsi="Times New Roman"/>
          <w:sz w:val="26"/>
          <w:szCs w:val="26"/>
        </w:rPr>
      </w:pPr>
      <w:r w:rsidRPr="00D50EB2">
        <w:rPr>
          <w:rFonts w:ascii="Times New Roman" w:hAnsi="Times New Roman"/>
          <w:sz w:val="26"/>
          <w:szCs w:val="26"/>
        </w:rPr>
        <w:t>Đến năm 202</w:t>
      </w:r>
      <w:r>
        <w:rPr>
          <w:rFonts w:ascii="Times New Roman" w:hAnsi="Times New Roman"/>
          <w:sz w:val="26"/>
          <w:szCs w:val="26"/>
        </w:rPr>
        <w:t xml:space="preserve">2 </w:t>
      </w:r>
      <w:r w:rsidRPr="00D50EB2">
        <w:rPr>
          <w:rFonts w:ascii="Times New Roman" w:hAnsi="Times New Roman"/>
          <w:sz w:val="26"/>
          <w:szCs w:val="26"/>
        </w:rPr>
        <w:t xml:space="preserve">đảm bảo đủ điều kiện </w:t>
      </w:r>
      <w:r>
        <w:rPr>
          <w:rFonts w:ascii="Times New Roman" w:hAnsi="Times New Roman"/>
          <w:sz w:val="26"/>
          <w:szCs w:val="26"/>
        </w:rPr>
        <w:t>để được công nhận đạt</w:t>
      </w:r>
      <w:r w:rsidRPr="00D50EB2">
        <w:rPr>
          <w:rFonts w:ascii="Times New Roman" w:hAnsi="Times New Roman"/>
          <w:sz w:val="26"/>
          <w:szCs w:val="26"/>
        </w:rPr>
        <w:t xml:space="preserve"> chuẩn Trường nghề chất lượng cao, trở thành một cơ sở đào tạo có uy tín trong các lĩnh vực kinh tế - kỹ thuật của thành phố Hồ</w:t>
      </w:r>
      <w:r>
        <w:rPr>
          <w:rFonts w:ascii="Times New Roman" w:hAnsi="Times New Roman"/>
          <w:sz w:val="26"/>
          <w:szCs w:val="26"/>
        </w:rPr>
        <w:t xml:space="preserve"> Chí Minh và khu vực Đông Nam Á </w:t>
      </w:r>
      <w:r w:rsidRPr="00D50EB2">
        <w:rPr>
          <w:rFonts w:ascii="Times New Roman" w:hAnsi="Times New Roman"/>
          <w:sz w:val="26"/>
          <w:szCs w:val="26"/>
        </w:rPr>
        <w:t>cung cấp cho thị trường lao động nguồn nhân lực có trình độ chuyên môn, kỹ năng nghề nghiệp, khả năng thích ứng công việc ở khu công nghệ cao và đáp ứng nhu cầu xuất khẩu lao động ở các nước trong khu vực</w:t>
      </w:r>
      <w:r>
        <w:rPr>
          <w:rFonts w:ascii="Times New Roman" w:hAnsi="Times New Roman"/>
          <w:sz w:val="26"/>
          <w:szCs w:val="26"/>
        </w:rPr>
        <w:t xml:space="preserve">. </w:t>
      </w:r>
    </w:p>
    <w:p w:rsidR="00507EF1" w:rsidRPr="00507EF1" w:rsidRDefault="00507EF1" w:rsidP="00507EF1">
      <w:pPr>
        <w:tabs>
          <w:tab w:val="left" w:pos="900"/>
          <w:tab w:val="left" w:pos="1134"/>
        </w:tabs>
        <w:spacing w:before="120" w:after="120" w:line="312" w:lineRule="auto"/>
        <w:rPr>
          <w:rFonts w:ascii="Times New Roman" w:hAnsi="Times New Roman"/>
          <w:b/>
          <w:sz w:val="26"/>
          <w:szCs w:val="26"/>
        </w:rPr>
      </w:pPr>
      <w:r>
        <w:rPr>
          <w:rFonts w:ascii="Times New Roman" w:hAnsi="Times New Roman"/>
          <w:b/>
          <w:sz w:val="26"/>
          <w:szCs w:val="26"/>
        </w:rPr>
        <w:t xml:space="preserve">    </w:t>
      </w:r>
      <w:r w:rsidRPr="00507EF1">
        <w:rPr>
          <w:rFonts w:ascii="Times New Roman" w:hAnsi="Times New Roman"/>
          <w:b/>
          <w:sz w:val="26"/>
          <w:szCs w:val="26"/>
        </w:rPr>
        <w:t>Mục tiêu cụ thể</w:t>
      </w:r>
    </w:p>
    <w:p w:rsidR="00507EF1" w:rsidRPr="00D50EB2" w:rsidRDefault="00507EF1" w:rsidP="00507EF1">
      <w:pPr>
        <w:pStyle w:val="ListParagraph"/>
        <w:tabs>
          <w:tab w:val="left" w:pos="900"/>
        </w:tabs>
        <w:spacing w:before="120" w:after="120" w:line="312" w:lineRule="auto"/>
        <w:ind w:left="567"/>
        <w:jc w:val="both"/>
        <w:rPr>
          <w:rFonts w:ascii="Times New Roman" w:hAnsi="Times New Roman"/>
          <w:i/>
          <w:sz w:val="26"/>
          <w:szCs w:val="26"/>
        </w:rPr>
      </w:pPr>
      <w:r>
        <w:rPr>
          <w:rFonts w:ascii="Times New Roman" w:hAnsi="Times New Roman"/>
          <w:i/>
          <w:sz w:val="26"/>
          <w:szCs w:val="26"/>
        </w:rPr>
        <w:t>Đến năm 2020:</w:t>
      </w:r>
    </w:p>
    <w:p w:rsidR="00507EF1" w:rsidRPr="00D50EB2" w:rsidRDefault="00507EF1" w:rsidP="00507EF1">
      <w:pPr>
        <w:pStyle w:val="ListParagraph"/>
        <w:numPr>
          <w:ilvl w:val="0"/>
          <w:numId w:val="1"/>
        </w:numPr>
        <w:spacing w:before="120" w:after="120" w:line="312" w:lineRule="auto"/>
        <w:ind w:left="0" w:firstLine="540"/>
        <w:jc w:val="both"/>
        <w:rPr>
          <w:rFonts w:ascii="Times New Roman" w:hAnsi="Times New Roman"/>
          <w:sz w:val="26"/>
          <w:szCs w:val="26"/>
        </w:rPr>
      </w:pPr>
      <w:r w:rsidRPr="00D50EB2">
        <w:rPr>
          <w:rFonts w:ascii="Times New Roman" w:hAnsi="Times New Roman"/>
          <w:sz w:val="26"/>
          <w:szCs w:val="26"/>
        </w:rPr>
        <w:t xml:space="preserve">Hoàn thiện cơ sở vật chất </w:t>
      </w:r>
      <w:r>
        <w:rPr>
          <w:rFonts w:ascii="Times New Roman" w:hAnsi="Times New Roman"/>
          <w:sz w:val="26"/>
          <w:szCs w:val="26"/>
        </w:rPr>
        <w:t xml:space="preserve">tại </w:t>
      </w:r>
      <w:r w:rsidRPr="00D50EB2">
        <w:rPr>
          <w:rFonts w:ascii="Times New Roman" w:hAnsi="Times New Roman"/>
          <w:sz w:val="26"/>
          <w:szCs w:val="26"/>
        </w:rPr>
        <w:t>cơ sở 1</w:t>
      </w:r>
      <w:r>
        <w:rPr>
          <w:rFonts w:ascii="Times New Roman" w:hAnsi="Times New Roman"/>
          <w:sz w:val="26"/>
          <w:szCs w:val="26"/>
        </w:rPr>
        <w:t xml:space="preserve">, </w:t>
      </w:r>
      <w:r w:rsidRPr="00D50EB2">
        <w:rPr>
          <w:rFonts w:ascii="Times New Roman" w:hAnsi="Times New Roman"/>
          <w:sz w:val="26"/>
          <w:szCs w:val="26"/>
        </w:rPr>
        <w:t xml:space="preserve">đảm bảo đủ điều kiện </w:t>
      </w:r>
      <w:r>
        <w:rPr>
          <w:rFonts w:ascii="Times New Roman" w:hAnsi="Times New Roman"/>
          <w:sz w:val="26"/>
          <w:szCs w:val="26"/>
        </w:rPr>
        <w:t xml:space="preserve">phù hợp </w:t>
      </w:r>
      <w:r w:rsidRPr="00D50EB2">
        <w:rPr>
          <w:rFonts w:ascii="Times New Roman" w:hAnsi="Times New Roman"/>
          <w:sz w:val="26"/>
          <w:szCs w:val="26"/>
        </w:rPr>
        <w:t xml:space="preserve">quy mô đào tạo </w:t>
      </w:r>
      <w:r w:rsidR="004D1CBF" w:rsidRPr="004D1CBF">
        <w:rPr>
          <w:rFonts w:ascii="Times New Roman" w:hAnsi="Times New Roman"/>
          <w:sz w:val="26"/>
          <w:szCs w:val="26"/>
          <w:highlight w:val="green"/>
        </w:rPr>
        <w:t>(tại năm 2020 là bao nhiêu)</w:t>
      </w:r>
      <w:r w:rsidR="004D1CBF">
        <w:rPr>
          <w:rFonts w:ascii="Times New Roman" w:hAnsi="Times New Roman"/>
          <w:sz w:val="26"/>
          <w:szCs w:val="26"/>
        </w:rPr>
        <w:t xml:space="preserve"> </w:t>
      </w:r>
      <w:r>
        <w:rPr>
          <w:rFonts w:ascii="Times New Roman" w:hAnsi="Times New Roman"/>
          <w:sz w:val="26"/>
          <w:szCs w:val="26"/>
        </w:rPr>
        <w:t xml:space="preserve">của </w:t>
      </w:r>
      <w:r w:rsidRPr="00D50EB2">
        <w:rPr>
          <w:rFonts w:ascii="Times New Roman" w:hAnsi="Times New Roman"/>
          <w:sz w:val="26"/>
          <w:szCs w:val="26"/>
        </w:rPr>
        <w:t>Nhà trường</w:t>
      </w:r>
      <w:r>
        <w:rPr>
          <w:rFonts w:ascii="Times New Roman" w:hAnsi="Times New Roman"/>
          <w:sz w:val="26"/>
          <w:szCs w:val="26"/>
        </w:rPr>
        <w:t>,</w:t>
      </w:r>
      <w:r w:rsidRPr="00D50EB2">
        <w:rPr>
          <w:rFonts w:ascii="Times New Roman" w:hAnsi="Times New Roman"/>
          <w:sz w:val="26"/>
          <w:szCs w:val="26"/>
        </w:rPr>
        <w:t xml:space="preserve"> </w:t>
      </w:r>
      <w:r>
        <w:rPr>
          <w:rFonts w:ascii="Times New Roman" w:hAnsi="Times New Roman"/>
          <w:sz w:val="26"/>
          <w:szCs w:val="26"/>
        </w:rPr>
        <w:t>đ</w:t>
      </w:r>
      <w:r w:rsidRPr="00D50EB2">
        <w:rPr>
          <w:rFonts w:ascii="Times New Roman" w:hAnsi="Times New Roman"/>
          <w:sz w:val="26"/>
          <w:szCs w:val="26"/>
        </w:rPr>
        <w:t>ầu tư xây dựng phòng học, xưởng thực hành, phòng thí nghiệm, giảng đường, thiết bị dạy thực hành đạt chuẩn khu vực, quốc gia.</w:t>
      </w:r>
    </w:p>
    <w:p w:rsidR="00507EF1" w:rsidRPr="00D50EB2" w:rsidRDefault="00507EF1" w:rsidP="00507EF1">
      <w:pPr>
        <w:pStyle w:val="ListParagraph"/>
        <w:numPr>
          <w:ilvl w:val="0"/>
          <w:numId w:val="1"/>
        </w:numPr>
        <w:spacing w:before="120" w:after="120" w:line="312" w:lineRule="auto"/>
        <w:ind w:left="0" w:firstLine="540"/>
        <w:jc w:val="both"/>
        <w:rPr>
          <w:rFonts w:ascii="Times New Roman" w:hAnsi="Times New Roman"/>
          <w:sz w:val="26"/>
          <w:szCs w:val="26"/>
        </w:rPr>
      </w:pPr>
      <w:r w:rsidRPr="00D50EB2">
        <w:rPr>
          <w:rFonts w:ascii="Times New Roman" w:hAnsi="Times New Roman"/>
          <w:sz w:val="26"/>
          <w:szCs w:val="26"/>
        </w:rPr>
        <w:t>Cập nhật, biên soạn chương trình, giáo án đạt chuẩn quốc gia.</w:t>
      </w:r>
      <w:r w:rsidR="00143F85">
        <w:rPr>
          <w:rFonts w:ascii="Times New Roman" w:hAnsi="Times New Roman"/>
          <w:sz w:val="26"/>
          <w:szCs w:val="26"/>
        </w:rPr>
        <w:t xml:space="preserve"> </w:t>
      </w:r>
      <w:r w:rsidR="00143F85" w:rsidRPr="00143F85">
        <w:rPr>
          <w:rFonts w:ascii="Times New Roman" w:hAnsi="Times New Roman"/>
          <w:sz w:val="26"/>
          <w:szCs w:val="26"/>
          <w:highlight w:val="green"/>
        </w:rPr>
        <w:t>(giáo án không có chuẩn, có thể ghi Cập nhật, biên soạn chương trình, giáo trình được công nhận cấp quốc gia)</w:t>
      </w:r>
    </w:p>
    <w:p w:rsidR="00507EF1" w:rsidRPr="00D50EB2" w:rsidRDefault="00507EF1" w:rsidP="00507EF1">
      <w:pPr>
        <w:pStyle w:val="ListParagraph"/>
        <w:numPr>
          <w:ilvl w:val="0"/>
          <w:numId w:val="1"/>
        </w:numPr>
        <w:spacing w:before="120" w:after="120" w:line="312" w:lineRule="auto"/>
        <w:ind w:left="0" w:firstLine="540"/>
        <w:jc w:val="both"/>
        <w:rPr>
          <w:rFonts w:ascii="Times New Roman" w:hAnsi="Times New Roman"/>
          <w:sz w:val="26"/>
          <w:szCs w:val="26"/>
        </w:rPr>
      </w:pPr>
      <w:r w:rsidRPr="00D50EB2">
        <w:rPr>
          <w:rFonts w:ascii="Times New Roman" w:hAnsi="Times New Roman"/>
          <w:sz w:val="26"/>
          <w:szCs w:val="26"/>
        </w:rPr>
        <w:t xml:space="preserve">Đảm bảo đủ số lượng </w:t>
      </w:r>
      <w:r>
        <w:rPr>
          <w:rFonts w:ascii="Times New Roman" w:hAnsi="Times New Roman"/>
          <w:sz w:val="26"/>
          <w:szCs w:val="26"/>
        </w:rPr>
        <w:t>GV</w:t>
      </w:r>
      <w:r w:rsidRPr="00D50EB2">
        <w:rPr>
          <w:rFonts w:ascii="Times New Roman" w:hAnsi="Times New Roman"/>
          <w:sz w:val="26"/>
          <w:szCs w:val="26"/>
        </w:rPr>
        <w:t xml:space="preserve"> đạt tỉ lệ chuẩn </w:t>
      </w:r>
      <w:r>
        <w:rPr>
          <w:rFonts w:ascii="Times New Roman" w:hAnsi="Times New Roman"/>
          <w:sz w:val="26"/>
          <w:szCs w:val="26"/>
        </w:rPr>
        <w:t>GV</w:t>
      </w:r>
      <w:r w:rsidRPr="00D50EB2">
        <w:rPr>
          <w:rFonts w:ascii="Times New Roman" w:hAnsi="Times New Roman"/>
          <w:sz w:val="26"/>
          <w:szCs w:val="26"/>
        </w:rPr>
        <w:t>/học sinh</w:t>
      </w:r>
      <w:r w:rsidR="004D1CBF">
        <w:rPr>
          <w:rFonts w:ascii="Times New Roman" w:hAnsi="Times New Roman"/>
          <w:sz w:val="26"/>
          <w:szCs w:val="26"/>
        </w:rPr>
        <w:t xml:space="preserve"> </w:t>
      </w:r>
      <w:r w:rsidR="004D1CBF" w:rsidRPr="004D1CBF">
        <w:rPr>
          <w:rFonts w:ascii="Times New Roman" w:hAnsi="Times New Roman"/>
          <w:sz w:val="26"/>
          <w:szCs w:val="26"/>
          <w:highlight w:val="green"/>
        </w:rPr>
        <w:t>(tại năm 2020 là bao nhiêu)</w:t>
      </w:r>
      <w:r w:rsidRPr="00D50EB2">
        <w:rPr>
          <w:rFonts w:ascii="Times New Roman" w:hAnsi="Times New Roman"/>
          <w:sz w:val="26"/>
          <w:szCs w:val="26"/>
        </w:rPr>
        <w:t>. Bồi dưỡng chuyên môn, sư phạm, kỹ năng nghề, ngoại ngữ, tin học cho giảng viên, cán bộ quản lý, giảng dạy cấp độ chuẩn khu vực, quốc gia.</w:t>
      </w:r>
      <w:r w:rsidR="00143F85">
        <w:rPr>
          <w:rFonts w:ascii="Times New Roman" w:hAnsi="Times New Roman"/>
          <w:sz w:val="26"/>
          <w:szCs w:val="26"/>
        </w:rPr>
        <w:t xml:space="preserve"> (nên bổ sung thêm kỹ năng quản lý nghề)</w:t>
      </w:r>
    </w:p>
    <w:p w:rsidR="00507EF1" w:rsidRDefault="00507EF1" w:rsidP="00507EF1">
      <w:pPr>
        <w:pStyle w:val="ListParagraph"/>
        <w:numPr>
          <w:ilvl w:val="0"/>
          <w:numId w:val="1"/>
        </w:numPr>
        <w:spacing w:before="120" w:after="120" w:line="312" w:lineRule="auto"/>
        <w:ind w:left="0" w:firstLine="540"/>
        <w:jc w:val="both"/>
        <w:rPr>
          <w:rFonts w:ascii="Times New Roman" w:hAnsi="Times New Roman"/>
          <w:sz w:val="26"/>
          <w:szCs w:val="26"/>
        </w:rPr>
      </w:pPr>
      <w:r w:rsidRPr="00D50EB2">
        <w:rPr>
          <w:rFonts w:ascii="Times New Roman" w:hAnsi="Times New Roman"/>
          <w:sz w:val="26"/>
          <w:szCs w:val="26"/>
        </w:rPr>
        <w:t xml:space="preserve">Công tác </w:t>
      </w:r>
      <w:r>
        <w:rPr>
          <w:rFonts w:ascii="Times New Roman" w:hAnsi="Times New Roman"/>
          <w:sz w:val="26"/>
          <w:szCs w:val="26"/>
        </w:rPr>
        <w:t>NCKH</w:t>
      </w:r>
      <w:r w:rsidRPr="00D50EB2">
        <w:rPr>
          <w:rFonts w:ascii="Times New Roman" w:hAnsi="Times New Roman"/>
          <w:sz w:val="26"/>
          <w:szCs w:val="26"/>
        </w:rPr>
        <w:t xml:space="preserve">: phát triển hoạt động nghiên cứu khoa học </w:t>
      </w:r>
      <w:r>
        <w:rPr>
          <w:rFonts w:ascii="Times New Roman" w:hAnsi="Times New Roman"/>
          <w:sz w:val="26"/>
          <w:szCs w:val="26"/>
        </w:rPr>
        <w:t xml:space="preserve">theo hướng ứng dụng chuyển giao CN, ưu tiên </w:t>
      </w:r>
      <w:r w:rsidRPr="00D50EB2">
        <w:rPr>
          <w:rFonts w:ascii="Times New Roman" w:hAnsi="Times New Roman"/>
          <w:sz w:val="26"/>
          <w:szCs w:val="26"/>
        </w:rPr>
        <w:t>tập trung nghiên cứu Chương trình Cơ khí và Tự động hóa, Chương trình Điện-</w:t>
      </w:r>
      <w:r w:rsidR="004D1CBF">
        <w:rPr>
          <w:rFonts w:ascii="Times New Roman" w:hAnsi="Times New Roman"/>
          <w:sz w:val="26"/>
          <w:szCs w:val="26"/>
        </w:rPr>
        <w:t>Điện tử và Công nghệ thông tin.</w:t>
      </w:r>
    </w:p>
    <w:p w:rsidR="00507EF1" w:rsidRPr="00AC6901" w:rsidRDefault="00507EF1" w:rsidP="00507EF1">
      <w:pPr>
        <w:pStyle w:val="ListParagraph"/>
        <w:numPr>
          <w:ilvl w:val="0"/>
          <w:numId w:val="1"/>
        </w:numPr>
        <w:spacing w:before="120" w:after="120" w:line="312" w:lineRule="auto"/>
        <w:ind w:left="0" w:firstLine="540"/>
        <w:jc w:val="both"/>
        <w:rPr>
          <w:rFonts w:ascii="Times New Roman" w:hAnsi="Times New Roman"/>
          <w:sz w:val="26"/>
          <w:szCs w:val="26"/>
        </w:rPr>
      </w:pPr>
      <w:r w:rsidRPr="00AC6901">
        <w:rPr>
          <w:rFonts w:ascii="Times New Roman" w:hAnsi="Times New Roman"/>
          <w:sz w:val="26"/>
          <w:szCs w:val="26"/>
          <w:lang w:val="es-ES"/>
        </w:rPr>
        <w:t>Phấn đấu đạt cấp độ 3 tiêu chuẩn kiểm định chất lượng trường cao đẳng nghề.</w:t>
      </w:r>
    </w:p>
    <w:p w:rsidR="00507EF1" w:rsidRDefault="00507EF1" w:rsidP="00507EF1">
      <w:pPr>
        <w:pStyle w:val="ListParagraph"/>
        <w:tabs>
          <w:tab w:val="left" w:pos="900"/>
        </w:tabs>
        <w:spacing w:before="120" w:after="120" w:line="312" w:lineRule="auto"/>
        <w:ind w:left="567"/>
        <w:jc w:val="both"/>
        <w:rPr>
          <w:rFonts w:ascii="Times New Roman" w:hAnsi="Times New Roman"/>
          <w:b/>
          <w:i/>
          <w:sz w:val="26"/>
          <w:szCs w:val="26"/>
          <w:lang w:val="es-ES"/>
        </w:rPr>
      </w:pPr>
      <w:r w:rsidRPr="00AC6901">
        <w:rPr>
          <w:rFonts w:ascii="Times New Roman" w:hAnsi="Times New Roman"/>
          <w:b/>
          <w:i/>
          <w:sz w:val="26"/>
          <w:szCs w:val="26"/>
          <w:lang w:val="es-ES"/>
        </w:rPr>
        <w:t>Đến năm 202</w:t>
      </w:r>
      <w:r>
        <w:rPr>
          <w:rFonts w:ascii="Times New Roman" w:hAnsi="Times New Roman"/>
          <w:b/>
          <w:i/>
          <w:sz w:val="26"/>
          <w:szCs w:val="26"/>
          <w:lang w:val="es-ES"/>
        </w:rPr>
        <w:t>2</w:t>
      </w:r>
      <w:r w:rsidRPr="00AC6901">
        <w:rPr>
          <w:rFonts w:ascii="Times New Roman" w:hAnsi="Times New Roman"/>
          <w:b/>
          <w:i/>
          <w:sz w:val="26"/>
          <w:szCs w:val="26"/>
          <w:lang w:val="es-ES"/>
        </w:rPr>
        <w:t>:</w:t>
      </w:r>
    </w:p>
    <w:p w:rsidR="00507EF1" w:rsidRPr="00AC6901" w:rsidRDefault="00507EF1" w:rsidP="00507EF1">
      <w:pPr>
        <w:pStyle w:val="ListParagraph"/>
        <w:numPr>
          <w:ilvl w:val="0"/>
          <w:numId w:val="1"/>
        </w:numPr>
        <w:spacing w:before="120" w:after="120" w:line="312" w:lineRule="auto"/>
        <w:ind w:left="0" w:firstLine="540"/>
        <w:jc w:val="both"/>
        <w:rPr>
          <w:rFonts w:ascii="Times New Roman" w:hAnsi="Times New Roman"/>
          <w:sz w:val="26"/>
          <w:szCs w:val="26"/>
        </w:rPr>
      </w:pPr>
      <w:r>
        <w:rPr>
          <w:rFonts w:ascii="Times New Roman" w:hAnsi="Times New Roman"/>
          <w:b/>
          <w:i/>
          <w:sz w:val="26"/>
          <w:szCs w:val="26"/>
        </w:rPr>
        <w:t xml:space="preserve"> </w:t>
      </w:r>
      <w:r w:rsidRPr="00B06DFD">
        <w:rPr>
          <w:rFonts w:ascii="Times New Roman" w:hAnsi="Times New Roman"/>
          <w:sz w:val="26"/>
          <w:szCs w:val="26"/>
          <w:lang w:val="es-ES"/>
        </w:rPr>
        <w:t>100% nghề đào tạo đạt tiêu chuẩn kiểm định chất lượng chương trình đào tạo</w:t>
      </w:r>
      <w:r>
        <w:rPr>
          <w:rFonts w:ascii="Times New Roman" w:hAnsi="Times New Roman"/>
          <w:sz w:val="26"/>
          <w:szCs w:val="26"/>
          <w:lang w:val="es-ES"/>
        </w:rPr>
        <w:t xml:space="preserve">, trong đó co 30% nghề trọng điểm đạt chuẩn khu vực, chuẩn quốc tế.  </w:t>
      </w:r>
    </w:p>
    <w:p w:rsidR="00507EF1" w:rsidRPr="00D50EB2" w:rsidRDefault="00507EF1" w:rsidP="00507EF1">
      <w:pPr>
        <w:pStyle w:val="ListParagraph"/>
        <w:numPr>
          <w:ilvl w:val="0"/>
          <w:numId w:val="1"/>
        </w:numPr>
        <w:spacing w:before="120" w:after="120" w:line="312" w:lineRule="auto"/>
        <w:ind w:left="0" w:firstLine="540"/>
        <w:jc w:val="both"/>
        <w:rPr>
          <w:rFonts w:ascii="Times New Roman" w:hAnsi="Times New Roman"/>
          <w:sz w:val="26"/>
          <w:szCs w:val="26"/>
        </w:rPr>
      </w:pPr>
      <w:r>
        <w:rPr>
          <w:rFonts w:ascii="Times New Roman" w:hAnsi="Times New Roman"/>
          <w:sz w:val="26"/>
          <w:szCs w:val="26"/>
        </w:rPr>
        <w:t xml:space="preserve">Đảm bảo </w:t>
      </w:r>
      <w:r w:rsidRPr="00D50EB2">
        <w:rPr>
          <w:rFonts w:ascii="Times New Roman" w:hAnsi="Times New Roman"/>
          <w:sz w:val="26"/>
          <w:szCs w:val="26"/>
        </w:rPr>
        <w:t xml:space="preserve">đủ điều kiện đào tạo </w:t>
      </w:r>
      <w:r w:rsidRPr="00AC6901">
        <w:rPr>
          <w:rFonts w:ascii="Times New Roman" w:hAnsi="Times New Roman"/>
          <w:color w:val="FF0000"/>
          <w:sz w:val="26"/>
          <w:szCs w:val="26"/>
        </w:rPr>
        <w:t>16</w:t>
      </w:r>
      <w:r w:rsidRPr="00D50EB2">
        <w:rPr>
          <w:rFonts w:ascii="Times New Roman" w:hAnsi="Times New Roman"/>
          <w:sz w:val="26"/>
          <w:szCs w:val="26"/>
        </w:rPr>
        <w:t xml:space="preserve"> nghề trọng điểm</w:t>
      </w:r>
      <w:r>
        <w:rPr>
          <w:rFonts w:ascii="Times New Roman" w:hAnsi="Times New Roman"/>
          <w:sz w:val="26"/>
          <w:szCs w:val="26"/>
        </w:rPr>
        <w:t xml:space="preserve"> với các cấp độ</w:t>
      </w:r>
      <w:r w:rsidRPr="00D50EB2">
        <w:rPr>
          <w:rFonts w:ascii="Times New Roman" w:hAnsi="Times New Roman"/>
          <w:sz w:val="26"/>
          <w:szCs w:val="26"/>
        </w:rPr>
        <w:t>:</w:t>
      </w:r>
    </w:p>
    <w:p w:rsidR="00507EF1" w:rsidRPr="00D50EB2" w:rsidRDefault="00507EF1" w:rsidP="00507EF1">
      <w:pPr>
        <w:pStyle w:val="ListParagraph"/>
        <w:spacing w:before="120" w:after="120" w:line="312" w:lineRule="auto"/>
        <w:ind w:left="0" w:firstLine="540"/>
        <w:jc w:val="both"/>
        <w:rPr>
          <w:rFonts w:ascii="Times New Roman" w:hAnsi="Times New Roman"/>
          <w:sz w:val="26"/>
          <w:szCs w:val="26"/>
        </w:rPr>
      </w:pPr>
      <w:r w:rsidRPr="00D50EB2">
        <w:rPr>
          <w:rFonts w:ascii="Times New Roman" w:hAnsi="Times New Roman"/>
          <w:sz w:val="26"/>
          <w:szCs w:val="26"/>
        </w:rPr>
        <w:t xml:space="preserve">  </w:t>
      </w:r>
      <w:r w:rsidRPr="00D50EB2">
        <w:rPr>
          <w:rFonts w:ascii="Times New Roman" w:hAnsi="Times New Roman"/>
          <w:color w:val="FF6600"/>
          <w:sz w:val="26"/>
          <w:szCs w:val="26"/>
        </w:rPr>
        <w:t>+ Cấp Quốc gia</w:t>
      </w:r>
      <w:r w:rsidRPr="00D50EB2">
        <w:rPr>
          <w:rFonts w:ascii="Times New Roman" w:hAnsi="Times New Roman"/>
          <w:sz w:val="26"/>
          <w:szCs w:val="26"/>
        </w:rPr>
        <w:t>: Điện dân dụng, điện tử dân dụng, kỹ thuật sửa chữa lắp ráp máy tính, lắp đặt thiết bị điện, sửa chữa thiết bị tự động hóa, kỹ thuật máy lạnh và điều hòa không khí.</w:t>
      </w:r>
    </w:p>
    <w:p w:rsidR="00507EF1" w:rsidRPr="00D50EB2" w:rsidRDefault="00507EF1" w:rsidP="00507EF1">
      <w:pPr>
        <w:pStyle w:val="ListParagraph"/>
        <w:spacing w:before="120" w:after="120" w:line="312" w:lineRule="auto"/>
        <w:ind w:left="0" w:firstLine="540"/>
        <w:jc w:val="both"/>
        <w:rPr>
          <w:rFonts w:ascii="Times New Roman" w:hAnsi="Times New Roman"/>
          <w:sz w:val="26"/>
          <w:szCs w:val="26"/>
        </w:rPr>
      </w:pPr>
      <w:r w:rsidRPr="00D50EB2">
        <w:rPr>
          <w:rFonts w:ascii="Times New Roman" w:hAnsi="Times New Roman"/>
          <w:sz w:val="26"/>
          <w:szCs w:val="26"/>
        </w:rPr>
        <w:lastRenderedPageBreak/>
        <w:t xml:space="preserve">+ </w:t>
      </w:r>
      <w:r w:rsidRPr="00D50EB2">
        <w:rPr>
          <w:rFonts w:ascii="Times New Roman" w:hAnsi="Times New Roman"/>
          <w:color w:val="FF0000"/>
          <w:sz w:val="26"/>
          <w:szCs w:val="26"/>
        </w:rPr>
        <w:t>Cấp khu vực:</w:t>
      </w:r>
      <w:r w:rsidRPr="00D50EB2">
        <w:rPr>
          <w:rFonts w:ascii="Times New Roman" w:hAnsi="Times New Roman"/>
          <w:sz w:val="26"/>
          <w:szCs w:val="26"/>
        </w:rPr>
        <w:t xml:space="preserve"> Cắt gọt kim loại, Công nghệ Ô tô, Công nghệ Thông tin, Cơ điện tử, Chế tạo thiết bị cơ khí, điện công nghiệp, điện tử công nghiệp, lắp đặt thiết bị cơ khí, kỹ thuật lắp đặt diện và điều khiển trong công nghiệp.</w:t>
      </w:r>
    </w:p>
    <w:p w:rsidR="00507EF1" w:rsidRPr="00D50EB2" w:rsidRDefault="00507EF1" w:rsidP="00507EF1">
      <w:pPr>
        <w:pStyle w:val="ListParagraph"/>
        <w:tabs>
          <w:tab w:val="left" w:pos="1134"/>
          <w:tab w:val="left" w:pos="7913"/>
        </w:tabs>
        <w:spacing w:before="120" w:after="120" w:line="312" w:lineRule="auto"/>
        <w:ind w:left="0" w:firstLine="540"/>
        <w:jc w:val="both"/>
        <w:rPr>
          <w:rFonts w:ascii="Times New Roman" w:hAnsi="Times New Roman"/>
          <w:sz w:val="26"/>
          <w:szCs w:val="26"/>
        </w:rPr>
      </w:pPr>
      <w:r w:rsidRPr="00D50EB2">
        <w:rPr>
          <w:rFonts w:ascii="Times New Roman" w:hAnsi="Times New Roman"/>
          <w:color w:val="FF0000"/>
          <w:sz w:val="26"/>
          <w:szCs w:val="26"/>
        </w:rPr>
        <w:t>+ Cấp Quốc tế:</w:t>
      </w:r>
      <w:r w:rsidRPr="00D50EB2">
        <w:rPr>
          <w:rFonts w:ascii="Times New Roman" w:hAnsi="Times New Roman"/>
          <w:sz w:val="26"/>
          <w:szCs w:val="26"/>
        </w:rPr>
        <w:t xml:space="preserve"> </w:t>
      </w:r>
      <w:r>
        <w:rPr>
          <w:rFonts w:ascii="Times New Roman" w:hAnsi="Times New Roman"/>
          <w:sz w:val="26"/>
          <w:szCs w:val="26"/>
        </w:rPr>
        <w:t xml:space="preserve">(các khoa chọn) </w:t>
      </w:r>
    </w:p>
    <w:p w:rsidR="00507EF1" w:rsidRDefault="00507EF1" w:rsidP="00507EF1">
      <w:pPr>
        <w:pStyle w:val="ListParagraph"/>
        <w:numPr>
          <w:ilvl w:val="0"/>
          <w:numId w:val="1"/>
        </w:numPr>
        <w:spacing w:before="120" w:after="120" w:line="312" w:lineRule="auto"/>
        <w:ind w:left="90" w:firstLine="540"/>
        <w:jc w:val="both"/>
        <w:rPr>
          <w:rFonts w:ascii="Times New Roman" w:hAnsi="Times New Roman"/>
          <w:sz w:val="26"/>
          <w:szCs w:val="26"/>
        </w:rPr>
      </w:pPr>
      <w:r>
        <w:rPr>
          <w:rFonts w:ascii="Times New Roman" w:hAnsi="Times New Roman"/>
          <w:sz w:val="26"/>
          <w:szCs w:val="26"/>
        </w:rPr>
        <w:t xml:space="preserve"> C</w:t>
      </w:r>
      <w:r w:rsidRPr="00D50EB2">
        <w:rPr>
          <w:rFonts w:ascii="Times New Roman" w:hAnsi="Times New Roman"/>
          <w:sz w:val="26"/>
          <w:szCs w:val="26"/>
        </w:rPr>
        <w:t xml:space="preserve">ung cấp cho thị trường lao động 10.000 người, trong đó </w:t>
      </w:r>
      <w:r>
        <w:rPr>
          <w:rFonts w:ascii="Times New Roman" w:hAnsi="Times New Roman"/>
          <w:sz w:val="26"/>
          <w:szCs w:val="26"/>
        </w:rPr>
        <w:t>10</w:t>
      </w:r>
      <w:r w:rsidRPr="00D50EB2">
        <w:rPr>
          <w:rFonts w:ascii="Times New Roman" w:hAnsi="Times New Roman"/>
          <w:sz w:val="26"/>
          <w:szCs w:val="26"/>
        </w:rPr>
        <w:t>0% lao động có trình độ bậc 2/5 và bậc 3/5 tiêu chuẩn kỹ năng nghề quốc gia</w:t>
      </w:r>
      <w:r>
        <w:rPr>
          <w:rFonts w:ascii="Times New Roman" w:hAnsi="Times New Roman"/>
          <w:sz w:val="26"/>
          <w:szCs w:val="26"/>
        </w:rPr>
        <w:t>,</w:t>
      </w:r>
      <w:r w:rsidRPr="00D50EB2">
        <w:rPr>
          <w:rFonts w:ascii="Times New Roman" w:hAnsi="Times New Roman"/>
          <w:sz w:val="26"/>
          <w:szCs w:val="26"/>
        </w:rPr>
        <w:t xml:space="preserve"> </w:t>
      </w:r>
      <w:r>
        <w:rPr>
          <w:rFonts w:ascii="Times New Roman" w:hAnsi="Times New Roman"/>
          <w:sz w:val="26"/>
          <w:szCs w:val="26"/>
        </w:rPr>
        <w:t>30</w:t>
      </w:r>
      <w:r w:rsidRPr="00D50EB2">
        <w:rPr>
          <w:rFonts w:ascii="Times New Roman" w:hAnsi="Times New Roman"/>
          <w:sz w:val="26"/>
          <w:szCs w:val="26"/>
        </w:rPr>
        <w:t xml:space="preserve"> % lao động </w:t>
      </w:r>
      <w:r>
        <w:rPr>
          <w:rFonts w:ascii="Times New Roman" w:hAnsi="Times New Roman"/>
          <w:sz w:val="26"/>
          <w:szCs w:val="26"/>
        </w:rPr>
        <w:t>nghề trọng điểm cấp quốc gia.</w:t>
      </w:r>
      <w:r w:rsidRPr="00D50EB2">
        <w:rPr>
          <w:rFonts w:ascii="Times New Roman" w:hAnsi="Times New Roman"/>
          <w:sz w:val="26"/>
          <w:szCs w:val="26"/>
        </w:rPr>
        <w:t xml:space="preserve"> </w:t>
      </w:r>
    </w:p>
    <w:p w:rsidR="00507EF1" w:rsidRPr="00AC6901" w:rsidRDefault="00507EF1" w:rsidP="00507EF1">
      <w:pPr>
        <w:pStyle w:val="ListParagraph"/>
        <w:tabs>
          <w:tab w:val="left" w:pos="900"/>
        </w:tabs>
        <w:spacing w:before="120" w:after="120" w:line="312" w:lineRule="auto"/>
        <w:ind w:left="598"/>
        <w:jc w:val="both"/>
        <w:rPr>
          <w:rFonts w:ascii="Times New Roman" w:hAnsi="Times New Roman"/>
          <w:b/>
          <w:i/>
          <w:sz w:val="26"/>
          <w:szCs w:val="26"/>
        </w:rPr>
      </w:pPr>
      <w:r w:rsidRPr="00AC6901">
        <w:rPr>
          <w:rFonts w:ascii="Times New Roman" w:hAnsi="Times New Roman"/>
          <w:b/>
          <w:i/>
          <w:sz w:val="26"/>
          <w:szCs w:val="26"/>
        </w:rPr>
        <w:t>Sau năm 2022:</w:t>
      </w:r>
    </w:p>
    <w:p w:rsidR="00507EF1" w:rsidRDefault="00507EF1" w:rsidP="00507EF1">
      <w:pPr>
        <w:tabs>
          <w:tab w:val="left" w:pos="900"/>
        </w:tabs>
        <w:spacing w:before="120" w:after="120" w:line="312" w:lineRule="auto"/>
        <w:ind w:firstLine="567"/>
        <w:jc w:val="both"/>
        <w:rPr>
          <w:rFonts w:ascii="Times New Roman" w:hAnsi="Times New Roman"/>
          <w:sz w:val="26"/>
          <w:szCs w:val="26"/>
        </w:rPr>
      </w:pPr>
      <w:r>
        <w:rPr>
          <w:rFonts w:ascii="Times New Roman" w:hAnsi="Times New Roman"/>
          <w:sz w:val="26"/>
          <w:szCs w:val="26"/>
        </w:rPr>
        <w:t>-  C</w:t>
      </w:r>
      <w:r w:rsidRPr="00D50EB2">
        <w:rPr>
          <w:rFonts w:ascii="Times New Roman" w:hAnsi="Times New Roman"/>
          <w:sz w:val="26"/>
          <w:szCs w:val="26"/>
        </w:rPr>
        <w:t xml:space="preserve">ung cấp cho thị trường lao động </w:t>
      </w:r>
      <w:r>
        <w:rPr>
          <w:rFonts w:ascii="Times New Roman" w:hAnsi="Times New Roman"/>
          <w:sz w:val="26"/>
          <w:szCs w:val="26"/>
        </w:rPr>
        <w:t>mỗi năm 4.000</w:t>
      </w:r>
      <w:r w:rsidRPr="00D50EB2">
        <w:rPr>
          <w:rFonts w:ascii="Times New Roman" w:hAnsi="Times New Roman"/>
          <w:sz w:val="26"/>
          <w:szCs w:val="26"/>
        </w:rPr>
        <w:t xml:space="preserve"> người, </w:t>
      </w:r>
      <w:r>
        <w:rPr>
          <w:rFonts w:ascii="Times New Roman" w:hAnsi="Times New Roman"/>
          <w:sz w:val="26"/>
          <w:szCs w:val="26"/>
        </w:rPr>
        <w:t>trong đó 30% lao động</w:t>
      </w:r>
      <w:r w:rsidRPr="00D50EB2">
        <w:rPr>
          <w:rFonts w:ascii="Times New Roman" w:hAnsi="Times New Roman"/>
          <w:sz w:val="26"/>
          <w:szCs w:val="26"/>
        </w:rPr>
        <w:t xml:space="preserve"> xuất khẩu cho các nước khu vực Đông Nam Á.</w:t>
      </w:r>
    </w:p>
    <w:p w:rsidR="00750F28" w:rsidRPr="005F104E" w:rsidRDefault="00750F28" w:rsidP="00507EF1">
      <w:pPr>
        <w:tabs>
          <w:tab w:val="left" w:pos="900"/>
        </w:tabs>
        <w:spacing w:before="120" w:after="120" w:line="312" w:lineRule="auto"/>
        <w:ind w:firstLine="567"/>
        <w:jc w:val="both"/>
        <w:rPr>
          <w:rFonts w:ascii="Times New Roman" w:hAnsi="Times New Roman"/>
          <w:sz w:val="26"/>
          <w:szCs w:val="26"/>
          <w:highlight w:val="green"/>
        </w:rPr>
      </w:pPr>
      <w:r w:rsidRPr="005F104E">
        <w:rPr>
          <w:rFonts w:ascii="Times New Roman" w:hAnsi="Times New Roman"/>
          <w:sz w:val="26"/>
          <w:szCs w:val="26"/>
          <w:highlight w:val="green"/>
        </w:rPr>
        <w:t>Phần số lượng lao động cung cấp cho thị trường lao động</w:t>
      </w:r>
      <w:r w:rsidR="00ED02DA" w:rsidRPr="005F104E">
        <w:rPr>
          <w:rFonts w:ascii="Times New Roman" w:hAnsi="Times New Roman"/>
          <w:sz w:val="26"/>
          <w:szCs w:val="26"/>
          <w:highlight w:val="green"/>
        </w:rPr>
        <w:t xml:space="preserve"> phụ thuộc vào số lượng tuyển sinh hàng năm và hiệu suất đào tạo. </w:t>
      </w:r>
      <w:r w:rsidR="004B7D01" w:rsidRPr="005F104E">
        <w:rPr>
          <w:rFonts w:ascii="Times New Roman" w:hAnsi="Times New Roman"/>
          <w:sz w:val="26"/>
          <w:szCs w:val="26"/>
          <w:highlight w:val="green"/>
        </w:rPr>
        <w:t xml:space="preserve">Hiện tại hiệu suất đào tạo của trường chỉ khoảng 30%, như vậy </w:t>
      </w:r>
      <w:r w:rsidR="004B7D01" w:rsidRPr="005F104E">
        <w:rPr>
          <w:rFonts w:ascii="Times New Roman" w:hAnsi="Times New Roman"/>
          <w:sz w:val="26"/>
          <w:szCs w:val="26"/>
          <w:highlight w:val="green"/>
        </w:rPr>
        <w:t>Cung cấp cho thị trường lao động 10.000 người</w:t>
      </w:r>
      <w:r w:rsidR="004B7D01" w:rsidRPr="005F104E">
        <w:rPr>
          <w:rFonts w:ascii="Times New Roman" w:hAnsi="Times New Roman"/>
          <w:sz w:val="26"/>
          <w:szCs w:val="26"/>
          <w:highlight w:val="green"/>
        </w:rPr>
        <w:t xml:space="preserve"> thì tuyển sinh phải hơn 30.000</w:t>
      </w:r>
      <w:r w:rsidR="00CB760A" w:rsidRPr="005F104E">
        <w:rPr>
          <w:rFonts w:ascii="Times New Roman" w:hAnsi="Times New Roman"/>
          <w:sz w:val="26"/>
          <w:szCs w:val="26"/>
          <w:highlight w:val="green"/>
        </w:rPr>
        <w:t>, chia cho 3 năm thì mỗi năm hơn 10.000, có phù hợp với số lượng tuyển sinh trong dự án không? (tốt nghiệp 2022 thì tuyển sinh là 2019, từ đó tính ngược lại)</w:t>
      </w:r>
    </w:p>
    <w:p w:rsidR="00CB760A" w:rsidRPr="005F104E" w:rsidRDefault="00863F4D" w:rsidP="00507EF1">
      <w:pPr>
        <w:tabs>
          <w:tab w:val="left" w:pos="900"/>
        </w:tabs>
        <w:spacing w:before="120" w:after="120" w:line="312" w:lineRule="auto"/>
        <w:ind w:firstLine="567"/>
        <w:jc w:val="both"/>
        <w:rPr>
          <w:rFonts w:ascii="Times New Roman" w:hAnsi="Times New Roman"/>
          <w:sz w:val="26"/>
          <w:szCs w:val="26"/>
          <w:highlight w:val="green"/>
        </w:rPr>
      </w:pPr>
      <w:r w:rsidRPr="005F104E">
        <w:rPr>
          <w:rFonts w:ascii="Times New Roman" w:hAnsi="Times New Roman"/>
          <w:sz w:val="26"/>
          <w:szCs w:val="26"/>
          <w:highlight w:val="green"/>
        </w:rPr>
        <w:t xml:space="preserve">Lao </w:t>
      </w:r>
      <w:r w:rsidRPr="005F104E">
        <w:rPr>
          <w:rFonts w:ascii="Times New Roman" w:hAnsi="Times New Roman"/>
          <w:sz w:val="26"/>
          <w:szCs w:val="26"/>
          <w:highlight w:val="green"/>
        </w:rPr>
        <w:t>động có trình độ bậc 2/5 và bậc 3/5 tiêu chuẩn kỹ năng nghề quốc gia</w:t>
      </w:r>
      <w:r w:rsidRPr="005F104E">
        <w:rPr>
          <w:rFonts w:ascii="Times New Roman" w:hAnsi="Times New Roman"/>
          <w:sz w:val="26"/>
          <w:szCs w:val="26"/>
          <w:highlight w:val="green"/>
        </w:rPr>
        <w:t xml:space="preserve"> thì phụ thuộc hoàn toàn vào chượng trình và tổ chức hoạt động đào tạo.</w:t>
      </w:r>
    </w:p>
    <w:p w:rsidR="00863F4D" w:rsidRDefault="00863F4D" w:rsidP="00863F4D">
      <w:pPr>
        <w:tabs>
          <w:tab w:val="left" w:pos="900"/>
        </w:tabs>
        <w:spacing w:before="120" w:after="120" w:line="312" w:lineRule="auto"/>
        <w:ind w:firstLine="567"/>
        <w:jc w:val="both"/>
        <w:rPr>
          <w:rFonts w:ascii="Times New Roman" w:hAnsi="Times New Roman"/>
          <w:sz w:val="26"/>
          <w:szCs w:val="26"/>
        </w:rPr>
      </w:pPr>
      <w:r w:rsidRPr="005F104E">
        <w:rPr>
          <w:rFonts w:ascii="Times New Roman" w:hAnsi="Times New Roman"/>
          <w:sz w:val="26"/>
          <w:szCs w:val="26"/>
          <w:highlight w:val="green"/>
        </w:rPr>
        <w:t>Tương tự sau năm 2022 c</w:t>
      </w:r>
      <w:r w:rsidRPr="005F104E">
        <w:rPr>
          <w:rFonts w:ascii="Times New Roman" w:hAnsi="Times New Roman"/>
          <w:sz w:val="26"/>
          <w:szCs w:val="26"/>
          <w:highlight w:val="green"/>
        </w:rPr>
        <w:t>ung cấp cho thị trường lao động mỗi năm 4.000 người</w:t>
      </w:r>
      <w:r w:rsidRPr="005F104E">
        <w:rPr>
          <w:rFonts w:ascii="Times New Roman" w:hAnsi="Times New Roman"/>
          <w:sz w:val="26"/>
          <w:szCs w:val="26"/>
          <w:highlight w:val="green"/>
        </w:rPr>
        <w:t xml:space="preserve"> thì </w:t>
      </w:r>
      <w:r w:rsidRPr="005F104E">
        <w:rPr>
          <w:rFonts w:ascii="Times New Roman" w:hAnsi="Times New Roman"/>
          <w:sz w:val="26"/>
          <w:szCs w:val="26"/>
          <w:highlight w:val="green"/>
        </w:rPr>
        <w:t xml:space="preserve">tuyển sinh phải hơn </w:t>
      </w:r>
      <w:r w:rsidRPr="005F104E">
        <w:rPr>
          <w:rFonts w:ascii="Times New Roman" w:hAnsi="Times New Roman"/>
          <w:sz w:val="26"/>
          <w:szCs w:val="26"/>
          <w:highlight w:val="green"/>
        </w:rPr>
        <w:t>12</w:t>
      </w:r>
      <w:r w:rsidRPr="005F104E">
        <w:rPr>
          <w:rFonts w:ascii="Times New Roman" w:hAnsi="Times New Roman"/>
          <w:sz w:val="26"/>
          <w:szCs w:val="26"/>
          <w:highlight w:val="green"/>
        </w:rPr>
        <w:t>.000</w:t>
      </w:r>
      <w:r w:rsidRPr="005F104E">
        <w:rPr>
          <w:rFonts w:ascii="Times New Roman" w:hAnsi="Times New Roman"/>
          <w:sz w:val="26"/>
          <w:szCs w:val="26"/>
          <w:highlight w:val="green"/>
        </w:rPr>
        <w:t xml:space="preserve"> / năm tính từ năm 2020.</w:t>
      </w:r>
      <w:bookmarkStart w:id="0" w:name="_GoBack"/>
      <w:bookmarkEnd w:id="0"/>
    </w:p>
    <w:p w:rsidR="00DF4770" w:rsidRDefault="00DF4770"/>
    <w:sectPr w:rsidR="00DF47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3A28640E"/>
    <w:lvl w:ilvl="0" w:tplc="7EC84270">
      <w:start w:val="4"/>
      <w:numFmt w:val="bullet"/>
      <w:lvlText w:val="-"/>
      <w:lvlJc w:val="left"/>
      <w:pPr>
        <w:ind w:left="900" w:hanging="360"/>
      </w:pPr>
      <w:rPr>
        <w:rFonts w:ascii="Times New Roman" w:eastAsia="Times New Roman" w:hAnsi="Times New Roman" w:hint="default"/>
      </w:rPr>
    </w:lvl>
    <w:lvl w:ilvl="1" w:tplc="04090003">
      <w:start w:val="1"/>
      <w:numFmt w:val="bullet"/>
      <w:lvlText w:val="o"/>
      <w:lvlJc w:val="left"/>
      <w:pPr>
        <w:ind w:left="1620" w:hanging="360"/>
      </w:pPr>
      <w:rPr>
        <w:rFonts w:ascii="Courier New" w:hAnsi="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EF1"/>
    <w:rsid w:val="00143F85"/>
    <w:rsid w:val="004B7D01"/>
    <w:rsid w:val="004D1CBF"/>
    <w:rsid w:val="00507EF1"/>
    <w:rsid w:val="005F104E"/>
    <w:rsid w:val="00750F28"/>
    <w:rsid w:val="00863F4D"/>
    <w:rsid w:val="00CB760A"/>
    <w:rsid w:val="00DF4770"/>
    <w:rsid w:val="00ED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EF1"/>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EF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EF1"/>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E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464</Words>
  <Characters>2646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Hà Phước Tuấn</cp:lastModifiedBy>
  <cp:revision>8</cp:revision>
  <dcterms:created xsi:type="dcterms:W3CDTF">2017-03-23T04:18:00Z</dcterms:created>
  <dcterms:modified xsi:type="dcterms:W3CDTF">2017-03-24T02:54:00Z</dcterms:modified>
</cp:coreProperties>
</file>